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16" w:rsidRPr="007716F8" w:rsidRDefault="00677216" w:rsidP="00677216">
      <w:pPr>
        <w:spacing w:after="0" w:line="240" w:lineRule="auto"/>
        <w:jc w:val="both"/>
        <w:rPr>
          <w:rFonts w:ascii="Arial" w:hAnsi="Arial" w:cs="Arial"/>
          <w:lang w:val="hr-HR" w:eastAsia="hr-HR"/>
        </w:rPr>
      </w:pPr>
    </w:p>
    <w:tbl>
      <w:tblPr>
        <w:tblW w:w="1035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7"/>
        <w:gridCol w:w="1592"/>
        <w:gridCol w:w="642"/>
        <w:gridCol w:w="510"/>
        <w:gridCol w:w="488"/>
        <w:gridCol w:w="51"/>
        <w:gridCol w:w="517"/>
        <w:gridCol w:w="66"/>
        <w:gridCol w:w="111"/>
        <w:gridCol w:w="304"/>
        <w:gridCol w:w="164"/>
        <w:gridCol w:w="226"/>
        <w:gridCol w:w="89"/>
        <w:gridCol w:w="246"/>
        <w:gridCol w:w="237"/>
        <w:gridCol w:w="122"/>
        <w:gridCol w:w="362"/>
        <w:gridCol w:w="332"/>
        <w:gridCol w:w="150"/>
        <w:gridCol w:w="10"/>
        <w:gridCol w:w="474"/>
        <w:gridCol w:w="61"/>
        <w:gridCol w:w="422"/>
        <w:gridCol w:w="272"/>
        <w:gridCol w:w="150"/>
        <w:gridCol w:w="62"/>
        <w:gridCol w:w="482"/>
        <w:gridCol w:w="479"/>
        <w:gridCol w:w="215"/>
        <w:gridCol w:w="271"/>
        <w:gridCol w:w="140"/>
        <w:gridCol w:w="286"/>
      </w:tblGrid>
      <w:tr w:rsidR="00677216" w:rsidRPr="007716F8" w:rsidTr="00814E4E">
        <w:trPr>
          <w:gridAfter w:val="2"/>
          <w:wAfter w:w="426" w:type="dxa"/>
          <w:trHeight w:val="1337"/>
        </w:trPr>
        <w:tc>
          <w:tcPr>
            <w:tcW w:w="405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216" w:rsidRPr="007716F8" w:rsidRDefault="00677216" w:rsidP="00814E4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Bosna i Hercegovina</w:t>
            </w:r>
          </w:p>
          <w:p w:rsidR="00677216" w:rsidRPr="007716F8" w:rsidRDefault="00677216" w:rsidP="00814E4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Federacija Bosne i Hercegovine</w:t>
            </w:r>
          </w:p>
          <w:p w:rsidR="00677216" w:rsidRPr="007716F8" w:rsidRDefault="00677216" w:rsidP="00814E4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Federalno ministarstvo poljoprivrede,</w:t>
            </w:r>
          </w:p>
          <w:p w:rsidR="00677216" w:rsidRPr="007716F8" w:rsidRDefault="00677216" w:rsidP="00814E4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vodoprivrede i šumarstva</w:t>
            </w:r>
          </w:p>
          <w:p w:rsidR="00677216" w:rsidRPr="007716F8" w:rsidRDefault="00677216" w:rsidP="00814E4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  <w:p w:rsidR="00677216" w:rsidRPr="007716F8" w:rsidRDefault="00677216" w:rsidP="00814E4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Hamdije Čemerlića br. 2</w:t>
            </w:r>
          </w:p>
          <w:p w:rsidR="00677216" w:rsidRPr="007716F8" w:rsidRDefault="00677216" w:rsidP="00814E4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Sarajevo 71 000</w:t>
            </w:r>
          </w:p>
        </w:tc>
        <w:tc>
          <w:tcPr>
            <w:tcW w:w="2987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7216" w:rsidRPr="007716F8" w:rsidRDefault="00677216" w:rsidP="00814E4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28015" cy="715645"/>
                  <wp:effectExtent l="0" t="0" r="635" b="8255"/>
                  <wp:docPr id="2" name="Picture 2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216" w:rsidRPr="007716F8" w:rsidRDefault="00677216" w:rsidP="00814E4E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07" w:type="dxa"/>
            <w:gridSpan w:val="5"/>
          </w:tcPr>
          <w:p w:rsidR="00677216" w:rsidRPr="007716F8" w:rsidRDefault="00677216" w:rsidP="00814E4E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677216" w:rsidRPr="007716F8" w:rsidTr="00814E4E">
        <w:trPr>
          <w:gridAfter w:val="1"/>
          <w:wAfter w:w="284" w:type="dxa"/>
          <w:trHeight w:val="511"/>
        </w:trPr>
        <w:tc>
          <w:tcPr>
            <w:tcW w:w="10066" w:type="dxa"/>
            <w:gridSpan w:val="31"/>
            <w:shd w:val="clear" w:color="auto" w:fill="FFFFFF"/>
            <w:noWrap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trHeight w:val="511"/>
        </w:trPr>
        <w:tc>
          <w:tcPr>
            <w:tcW w:w="10350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  <w:t>PSRP</w:t>
            </w:r>
            <w:proofErr w:type="spellEnd"/>
          </w:p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  <w:bookmarkStart w:id="0" w:name="_GoBack"/>
            <w:bookmarkEnd w:id="0"/>
          </w:p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hr-HR" w:eastAsia="hr-HR"/>
              </w:rPr>
            </w:pPr>
          </w:p>
          <w:p w:rsidR="00677216" w:rsidRPr="007716F8" w:rsidRDefault="00677216" w:rsidP="00814E4E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b/>
                <w:i/>
                <w:sz w:val="28"/>
                <w:szCs w:val="28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i/>
                <w:sz w:val="28"/>
                <w:szCs w:val="28"/>
                <w:lang w:val="hr-HR" w:eastAsia="hr-HR"/>
              </w:rPr>
              <w:t>PRIJAVA</w:t>
            </w:r>
          </w:p>
          <w:p w:rsidR="00677216" w:rsidRPr="007716F8" w:rsidRDefault="00677216" w:rsidP="00814E4E">
            <w:pPr>
              <w:shd w:val="clear" w:color="auto" w:fill="FFFFFF"/>
              <w:spacing w:after="0" w:line="240" w:lineRule="auto"/>
              <w:ind w:right="18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i/>
                <w:sz w:val="20"/>
                <w:szCs w:val="20"/>
                <w:lang w:val="hr-HR" w:eastAsia="hr-HR"/>
              </w:rPr>
              <w:t xml:space="preserve">na javni poziv za </w:t>
            </w:r>
            <w:proofErr w:type="spellStart"/>
            <w:r w:rsidRPr="007716F8">
              <w:rPr>
                <w:rFonts w:ascii="Arial" w:hAnsi="Arial" w:cs="Arial"/>
                <w:b/>
                <w:i/>
                <w:sz w:val="20"/>
                <w:szCs w:val="20"/>
                <w:lang w:val="hr-HR" w:eastAsia="hr-HR"/>
              </w:rPr>
              <w:t>sufinansiranje</w:t>
            </w:r>
            <w:proofErr w:type="spellEnd"/>
            <w:r w:rsidRPr="007716F8">
              <w:rPr>
                <w:rFonts w:ascii="Arial" w:hAnsi="Arial" w:cs="Arial"/>
                <w:b/>
                <w:i/>
                <w:sz w:val="20"/>
                <w:szCs w:val="20"/>
                <w:lang w:val="hr-HR" w:eastAsia="hr-HR"/>
              </w:rPr>
              <w:t xml:space="preserve"> različitih programa pokretanja proizvodnje, poticanja jesenske ili proljetne sjetve i slične mjere koje nisu obuhvaćene ostalim modelima, te mjere zemljišne politike</w:t>
            </w:r>
          </w:p>
        </w:tc>
      </w:tr>
      <w:tr w:rsidR="00677216" w:rsidRPr="007716F8" w:rsidTr="00814E4E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PODACI O PODNOSIOCU PRIJAVE</w:t>
            </w:r>
          </w:p>
        </w:tc>
      </w:tr>
      <w:tr w:rsidR="00677216" w:rsidRPr="007716F8" w:rsidTr="00814E4E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OSNOVNI PODACI</w:t>
            </w:r>
          </w:p>
        </w:tc>
      </w:tr>
      <w:tr w:rsidR="00677216" w:rsidRPr="007716F8" w:rsidTr="00814E4E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1.1.1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Podnosilac je:</w:t>
            </w:r>
          </w:p>
        </w:tc>
        <w:tc>
          <w:tcPr>
            <w:tcW w:w="5584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16" w:rsidRPr="007716F8" w:rsidRDefault="00677216" w:rsidP="00677216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općina</w:t>
            </w:r>
          </w:p>
          <w:p w:rsidR="00677216" w:rsidRPr="007716F8" w:rsidRDefault="00677216" w:rsidP="00677216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grad</w:t>
            </w:r>
          </w:p>
        </w:tc>
        <w:tc>
          <w:tcPr>
            <w:tcW w:w="2355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Zaokružiti slovo</w:t>
            </w:r>
          </w:p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ispred opcije</w:t>
            </w:r>
          </w:p>
        </w:tc>
      </w:tr>
      <w:tr w:rsidR="00677216" w:rsidRPr="007716F8" w:rsidTr="00814E4E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1.1.2.</w:t>
            </w:r>
          </w:p>
        </w:tc>
        <w:tc>
          <w:tcPr>
            <w:tcW w:w="15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5584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16" w:rsidRPr="007716F8" w:rsidRDefault="00677216" w:rsidP="00677216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obveznik PDV-a</w:t>
            </w:r>
          </w:p>
          <w:p w:rsidR="00677216" w:rsidRPr="007716F8" w:rsidRDefault="00677216" w:rsidP="00677216">
            <w:pPr>
              <w:numPr>
                <w:ilvl w:val="1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nije obveznik PDV-a</w:t>
            </w:r>
          </w:p>
        </w:tc>
        <w:tc>
          <w:tcPr>
            <w:tcW w:w="2355" w:type="dxa"/>
            <w:gridSpan w:val="9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</w:p>
        </w:tc>
      </w:tr>
      <w:tr w:rsidR="00677216" w:rsidRPr="007716F8" w:rsidTr="00814E4E">
        <w:trPr>
          <w:trHeight w:val="511"/>
        </w:trPr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1.1.3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Broj klijenta (BK)</w:t>
            </w: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4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5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4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69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trHeight w:val="425"/>
        </w:trPr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1.2</w:t>
            </w:r>
          </w:p>
        </w:tc>
        <w:tc>
          <w:tcPr>
            <w:tcW w:w="9532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DODATNI PODACI O KLIJENTU</w:t>
            </w:r>
          </w:p>
        </w:tc>
      </w:tr>
      <w:tr w:rsidR="00677216" w:rsidRPr="007716F8" w:rsidTr="00814E4E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1.2.1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Naziv općine/grada</w:t>
            </w:r>
          </w:p>
        </w:tc>
        <w:tc>
          <w:tcPr>
            <w:tcW w:w="6248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trHeight w:val="51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1.2.2</w:t>
            </w: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Jedinstveni </w:t>
            </w:r>
            <w:proofErr w:type="spellStart"/>
            <w:r>
              <w:rPr>
                <w:rFonts w:ascii="Arial" w:hAnsi="Arial" w:cs="Arial"/>
                <w:lang w:val="hr-HR" w:eastAsia="hr-HR"/>
              </w:rPr>
              <w:t>identifikacioni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 xml:space="preserve"> broj (</w:t>
            </w: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JIB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/</w:t>
            </w: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ID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 xml:space="preserve">) 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1.2.3</w:t>
            </w:r>
          </w:p>
        </w:tc>
        <w:tc>
          <w:tcPr>
            <w:tcW w:w="38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vertAlign w:val="superscript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Ime i prezime odgovornog lica</w:t>
            </w:r>
          </w:p>
        </w:tc>
        <w:tc>
          <w:tcPr>
            <w:tcW w:w="566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1.2.4</w:t>
            </w:r>
          </w:p>
        </w:tc>
        <w:tc>
          <w:tcPr>
            <w:tcW w:w="3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Jedinstveni matični broj (</w:t>
            </w:r>
            <w:proofErr w:type="spellStart"/>
            <w:r w:rsidRPr="007716F8">
              <w:rPr>
                <w:rFonts w:ascii="Arial" w:hAnsi="Arial" w:cs="Arial"/>
                <w:lang w:val="hr-HR" w:eastAsia="hr-HR"/>
              </w:rPr>
              <w:t>JMB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>) odgovornog lica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trHeight w:val="511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1.2.5</w:t>
            </w:r>
          </w:p>
        </w:tc>
        <w:tc>
          <w:tcPr>
            <w:tcW w:w="38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Ime i prezime opunomoćenika</w:t>
            </w:r>
          </w:p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i/>
                <w:sz w:val="18"/>
                <w:szCs w:val="18"/>
                <w:lang w:val="hr-HR" w:eastAsia="hr-HR"/>
              </w:rPr>
              <w:t>(Samo ako je imenovan)</w:t>
            </w:r>
          </w:p>
        </w:tc>
        <w:tc>
          <w:tcPr>
            <w:tcW w:w="566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1.3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i/>
                <w:sz w:val="24"/>
                <w:szCs w:val="24"/>
                <w:lang w:val="hr-HR" w:eastAsia="hr-HR"/>
              </w:rPr>
              <w:t>LOKACIJA I KONTAKTI KLIJENTA</w:t>
            </w:r>
          </w:p>
        </w:tc>
      </w:tr>
      <w:tr w:rsidR="00677216" w:rsidRPr="007716F8" w:rsidTr="00814E4E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1.3.1</w:t>
            </w:r>
          </w:p>
        </w:tc>
        <w:tc>
          <w:tcPr>
            <w:tcW w:w="9532" w:type="dxa"/>
            <w:gridSpan w:val="3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Podaci o sjedištu podnosioca:</w:t>
            </w:r>
          </w:p>
        </w:tc>
      </w:tr>
      <w:tr w:rsidR="00677216" w:rsidRPr="007716F8" w:rsidTr="00814E4E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1.3.1.1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Kanton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1.3.1.2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Grad/Općina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1.3.1.3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Naseljeno/a mjesto/a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1.3.1.4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Ulica i broj 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1.3.1.5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Poštanski broj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45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1.3.1.6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Telefon/mobitel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sz w:val="16"/>
                <w:szCs w:val="16"/>
                <w:lang w:val="hr-HR" w:eastAsia="hr-HR"/>
              </w:rPr>
              <w:t>1.3.1.7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E-mail adresa</w:t>
            </w:r>
          </w:p>
        </w:tc>
        <w:tc>
          <w:tcPr>
            <w:tcW w:w="729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</w:tbl>
    <w:p w:rsidR="00677216" w:rsidRPr="007716F8" w:rsidRDefault="00677216" w:rsidP="00677216">
      <w:pPr>
        <w:spacing w:after="200" w:line="276" w:lineRule="auto"/>
        <w:jc w:val="both"/>
        <w:rPr>
          <w:sz w:val="20"/>
          <w:szCs w:val="20"/>
          <w:lang w:val="hr-HR"/>
        </w:rPr>
      </w:pPr>
    </w:p>
    <w:tbl>
      <w:tblPr>
        <w:tblW w:w="105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677216" w:rsidRPr="007716F8" w:rsidTr="00814E4E">
        <w:trPr>
          <w:trHeight w:val="397"/>
        </w:trPr>
        <w:tc>
          <w:tcPr>
            <w:tcW w:w="10500" w:type="dxa"/>
            <w:shd w:val="clear" w:color="auto" w:fill="FFFFFF"/>
            <w:noWrap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hr-HR" w:eastAsia="hr-HR"/>
              </w:rPr>
            </w:pPr>
          </w:p>
        </w:tc>
      </w:tr>
    </w:tbl>
    <w:p w:rsidR="00677216" w:rsidRPr="007716F8" w:rsidRDefault="00677216" w:rsidP="00677216">
      <w:pPr>
        <w:spacing w:after="200" w:line="276" w:lineRule="auto"/>
        <w:jc w:val="both"/>
        <w:rPr>
          <w:sz w:val="20"/>
          <w:szCs w:val="20"/>
          <w:lang w:val="hr-HR"/>
        </w:rPr>
      </w:pPr>
    </w:p>
    <w:tbl>
      <w:tblPr>
        <w:tblW w:w="103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381"/>
        <w:gridCol w:w="709"/>
        <w:gridCol w:w="284"/>
        <w:gridCol w:w="283"/>
        <w:gridCol w:w="709"/>
        <w:gridCol w:w="596"/>
        <w:gridCol w:w="113"/>
        <w:gridCol w:w="1446"/>
        <w:gridCol w:w="1389"/>
        <w:gridCol w:w="708"/>
        <w:gridCol w:w="851"/>
      </w:tblGrid>
      <w:tr w:rsidR="00677216" w:rsidRPr="007716F8" w:rsidTr="00814E4E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2</w:t>
            </w:r>
          </w:p>
        </w:tc>
        <w:tc>
          <w:tcPr>
            <w:tcW w:w="94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bCs/>
                <w:lang w:val="hr-HR" w:eastAsia="hr-HR"/>
              </w:rPr>
              <w:t xml:space="preserve">NAZIV PROGRAMA/MJERE </w:t>
            </w:r>
          </w:p>
        </w:tc>
      </w:tr>
      <w:tr w:rsidR="00677216" w:rsidRPr="007716F8" w:rsidTr="00814E4E">
        <w:trPr>
          <w:trHeight w:hRule="exact" w:val="800"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PROGRAMI POKRETANJA PROIZVODNJE, POTICANJA JESENSKE ILI PROLJETNE SJETVE I SLIČNE MJERE KOJE NISU OBUHVAĆENE OSTALIM MODELIMA TE MJERE ZEMLJIŠNE POLITIKE</w:t>
            </w:r>
          </w:p>
        </w:tc>
      </w:tr>
      <w:tr w:rsidR="00677216" w:rsidRPr="007716F8" w:rsidTr="00814E4E">
        <w:trPr>
          <w:trHeight w:val="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Šifra</w:t>
            </w:r>
          </w:p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i/>
                <w:lang w:val="hr-HR" w:eastAsia="hr-HR"/>
              </w:rPr>
              <w:t>Naziv programa/mjere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Pregled troškova programa/mjere</w:t>
            </w:r>
          </w:p>
        </w:tc>
      </w:tr>
      <w:tr w:rsidR="00677216" w:rsidRPr="007716F8" w:rsidTr="00814E4E">
        <w:trPr>
          <w:trHeight w:val="147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/>
                <w:lang w:val="hr-HR" w:eastAsia="hr-HR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/>
                <w:i/>
                <w:lang w:val="hr-HR" w:eastAsia="hr-HR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Procijenjena vrijednost programa/ mjere u KM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Iznos učešća kantona KM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Iznos učešća općine/</w:t>
            </w:r>
          </w:p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grada KM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Iznos učešća podrške FMPVŠ KM</w:t>
            </w:r>
          </w:p>
        </w:tc>
      </w:tr>
      <w:tr w:rsidR="00677216" w:rsidRPr="007716F8" w:rsidTr="00814E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8.1.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Proljetna sjetva</w:t>
            </w: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7716F8">
              <w:rPr>
                <w:rFonts w:ascii="Arial" w:hAnsi="Arial" w:cs="Arial"/>
                <w:bCs/>
                <w:lang w:val="hr-HR" w:eastAsia="hr-HR"/>
              </w:rPr>
              <w:t>8.2.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Jesenska sjetva</w:t>
            </w: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7716F8">
              <w:rPr>
                <w:rFonts w:ascii="Arial" w:hAnsi="Arial" w:cs="Arial"/>
                <w:bCs/>
                <w:lang w:val="hr-HR" w:eastAsia="hr-HR"/>
              </w:rPr>
              <w:t>8.3.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Pokretanje proizvodnje</w:t>
            </w: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  <w:r w:rsidRPr="007716F8">
              <w:rPr>
                <w:rFonts w:ascii="Arial" w:hAnsi="Arial" w:cs="Arial"/>
                <w:bCs/>
                <w:lang w:val="hr-HR" w:eastAsia="hr-HR"/>
              </w:rPr>
              <w:t>8.4.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  <w:t>Mjere zemljišne politike</w:t>
            </w: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Cs/>
                <w:lang w:val="hr-HR" w:eastAsia="hr-HR"/>
              </w:rPr>
            </w:pP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 w:rsidRPr="007716F8">
              <w:rPr>
                <w:rFonts w:ascii="Arial" w:hAnsi="Arial" w:cs="Arial"/>
                <w:b/>
                <w:sz w:val="24"/>
                <w:szCs w:val="24"/>
                <w:lang w:val="hr-HR"/>
              </w:rPr>
              <w:t>Ukupan trošak programa/mjere</w:t>
            </w:r>
          </w:p>
        </w:tc>
        <w:tc>
          <w:tcPr>
            <w:tcW w:w="1588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trHeight w:val="75"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</w:p>
        </w:tc>
      </w:tr>
      <w:tr w:rsidR="00677216" w:rsidRPr="007716F8" w:rsidTr="00814E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2.1.</w:t>
            </w:r>
          </w:p>
        </w:tc>
        <w:tc>
          <w:tcPr>
            <w:tcW w:w="946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b/>
                <w:lang w:val="hr-HR"/>
              </w:rPr>
            </w:pPr>
            <w:r w:rsidRPr="007716F8">
              <w:rPr>
                <w:rFonts w:ascii="Arial" w:hAnsi="Arial" w:cs="Arial"/>
                <w:b/>
                <w:lang w:val="hr-HR"/>
              </w:rPr>
              <w:t>Preliminarna lista krajnjih korisnika programa pokretan</w:t>
            </w:r>
            <w:r>
              <w:rPr>
                <w:rFonts w:ascii="Arial" w:hAnsi="Arial" w:cs="Arial"/>
                <w:b/>
                <w:lang w:val="hr-HR"/>
              </w:rPr>
              <w:t>ja proizvodnje, proljetne</w:t>
            </w:r>
            <w:r w:rsidRPr="007716F8">
              <w:rPr>
                <w:rFonts w:ascii="Arial" w:hAnsi="Arial" w:cs="Arial"/>
                <w:b/>
                <w:lang w:val="hr-HR"/>
              </w:rPr>
              <w:t xml:space="preserve"> ili jesenske sjetve </w:t>
            </w:r>
            <w:r w:rsidRPr="007716F8">
              <w:rPr>
                <w:rFonts w:ascii="Arial" w:hAnsi="Arial" w:cs="Arial"/>
                <w:sz w:val="20"/>
                <w:szCs w:val="20"/>
                <w:lang w:val="hr-HR"/>
              </w:rPr>
              <w:t xml:space="preserve">(popunjava klijent prije </w:t>
            </w:r>
            <w:proofErr w:type="spellStart"/>
            <w:r w:rsidRPr="007716F8">
              <w:rPr>
                <w:rFonts w:ascii="Arial" w:hAnsi="Arial" w:cs="Arial"/>
                <w:sz w:val="20"/>
                <w:szCs w:val="20"/>
                <w:lang w:val="hr-HR"/>
              </w:rPr>
              <w:t>realizovanja</w:t>
            </w:r>
            <w:proofErr w:type="spellEnd"/>
            <w:r w:rsidRPr="007716F8">
              <w:rPr>
                <w:rFonts w:ascii="Arial" w:hAnsi="Arial" w:cs="Arial"/>
                <w:sz w:val="20"/>
                <w:szCs w:val="20"/>
                <w:lang w:val="hr-HR"/>
              </w:rPr>
              <w:t xml:space="preserve"> programa)</w:t>
            </w:r>
          </w:p>
        </w:tc>
      </w:tr>
      <w:tr w:rsidR="00677216" w:rsidRPr="007716F8" w:rsidTr="00814E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R.b</w:t>
            </w:r>
            <w:proofErr w:type="spellEnd"/>
            <w:r w:rsidRPr="007716F8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7716F8">
              <w:rPr>
                <w:rFonts w:ascii="Arial" w:hAnsi="Arial" w:cs="Arial"/>
                <w:b/>
                <w:lang w:val="hr-HR"/>
              </w:rPr>
              <w:t>Ime i prezime krajnjeg korisnika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7716F8">
              <w:rPr>
                <w:rFonts w:ascii="Arial" w:hAnsi="Arial" w:cs="Arial"/>
                <w:b/>
                <w:lang w:val="hr-HR"/>
              </w:rPr>
              <w:t xml:space="preserve">Broj iz </w:t>
            </w:r>
            <w:proofErr w:type="spellStart"/>
            <w:r w:rsidRPr="007716F8">
              <w:rPr>
                <w:rFonts w:ascii="Arial" w:hAnsi="Arial" w:cs="Arial"/>
                <w:b/>
                <w:lang w:val="hr-HR"/>
              </w:rPr>
              <w:t>RPG</w:t>
            </w:r>
            <w:proofErr w:type="spellEnd"/>
            <w:r w:rsidRPr="007716F8">
              <w:rPr>
                <w:rFonts w:ascii="Arial" w:hAnsi="Arial" w:cs="Arial"/>
                <w:b/>
                <w:lang w:val="hr-HR"/>
              </w:rPr>
              <w:t xml:space="preserve"> ili </w:t>
            </w:r>
            <w:proofErr w:type="spellStart"/>
            <w:r w:rsidRPr="007716F8">
              <w:rPr>
                <w:rFonts w:ascii="Arial" w:hAnsi="Arial" w:cs="Arial"/>
                <w:b/>
                <w:lang w:val="hr-HR"/>
              </w:rPr>
              <w:t>RK</w:t>
            </w:r>
            <w:proofErr w:type="spellEnd"/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7716F8">
              <w:rPr>
                <w:rFonts w:ascii="Arial" w:hAnsi="Arial" w:cs="Arial"/>
                <w:b/>
                <w:lang w:val="hr-HR"/>
              </w:rPr>
              <w:t>Kultura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7716F8">
              <w:rPr>
                <w:rFonts w:ascii="Arial" w:hAnsi="Arial" w:cs="Arial"/>
                <w:b/>
                <w:lang w:val="hr-HR"/>
              </w:rPr>
              <w:t>Površina (ha)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7716F8">
              <w:rPr>
                <w:rFonts w:ascii="Arial" w:hAnsi="Arial" w:cs="Arial"/>
                <w:b/>
                <w:lang w:val="hr-HR"/>
              </w:rPr>
              <w:t>Lokacija (naselje)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7716F8">
              <w:rPr>
                <w:rFonts w:ascii="Arial" w:hAnsi="Arial" w:cs="Arial"/>
                <w:b/>
                <w:lang w:val="hr-HR"/>
              </w:rPr>
              <w:t xml:space="preserve">Planirani iznos podrške </w:t>
            </w:r>
          </w:p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hr-HR"/>
              </w:rPr>
            </w:pPr>
            <w:r w:rsidRPr="007716F8">
              <w:rPr>
                <w:rFonts w:ascii="Arial" w:hAnsi="Arial" w:cs="Arial"/>
                <w:b/>
                <w:lang w:val="hr-HR"/>
              </w:rPr>
              <w:t>(u KM)</w:t>
            </w:r>
          </w:p>
        </w:tc>
      </w:tr>
      <w:tr w:rsidR="00677216" w:rsidRPr="007716F8" w:rsidTr="00814E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77216" w:rsidRPr="007716F8" w:rsidTr="00814E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77216" w:rsidRPr="007716F8" w:rsidTr="00814E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77216" w:rsidRPr="007716F8" w:rsidTr="00814E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sz w:val="24"/>
                <w:szCs w:val="24"/>
                <w:lang w:val="hr-HR" w:eastAsia="hr-HR"/>
              </w:rPr>
              <w:t>...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677216" w:rsidRPr="007716F8" w:rsidTr="00814E4E">
        <w:trPr>
          <w:trHeight w:val="300"/>
        </w:trPr>
        <w:tc>
          <w:tcPr>
            <w:tcW w:w="103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gridAfter w:val="1"/>
          <w:wAfter w:w="851" w:type="dxa"/>
          <w:trHeight w:val="300"/>
        </w:trPr>
        <w:tc>
          <w:tcPr>
            <w:tcW w:w="851" w:type="dxa"/>
            <w:noWrap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7716F8">
              <w:rPr>
                <w:rFonts w:ascii="Arial" w:hAnsi="Arial" w:cs="Arial"/>
                <w:lang w:val="hr-HR"/>
              </w:rPr>
              <w:t xml:space="preserve">U </w:t>
            </w:r>
          </w:p>
        </w:tc>
        <w:tc>
          <w:tcPr>
            <w:tcW w:w="1985" w:type="dxa"/>
            <w:gridSpan w:val="5"/>
            <w:shd w:val="clear" w:color="auto" w:fill="FFFFFF"/>
            <w:hideMark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proofErr w:type="spellStart"/>
            <w:r w:rsidRPr="007716F8">
              <w:rPr>
                <w:rFonts w:ascii="Arial" w:hAnsi="Arial" w:cs="Arial"/>
                <w:sz w:val="24"/>
                <w:szCs w:val="24"/>
                <w:lang w:val="hr-HR" w:eastAsia="hr-HR"/>
              </w:rPr>
              <w:t>M.P</w:t>
            </w:r>
            <w:proofErr w:type="spellEnd"/>
            <w:r w:rsidRPr="007716F8">
              <w:rPr>
                <w:rFonts w:ascii="Arial" w:hAnsi="Arial" w:cs="Arial"/>
                <w:sz w:val="24"/>
                <w:szCs w:val="24"/>
                <w:lang w:val="hr-HR" w:eastAsia="hr-HR"/>
              </w:rPr>
              <w:t>.</w:t>
            </w:r>
          </w:p>
        </w:tc>
        <w:tc>
          <w:tcPr>
            <w:tcW w:w="3543" w:type="dxa"/>
            <w:gridSpan w:val="3"/>
            <w:shd w:val="clear" w:color="auto" w:fill="FFFFFF"/>
            <w:hideMark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lang w:val="hr-HR"/>
              </w:rPr>
              <w:t>gradonačelnik/načelnik</w:t>
            </w:r>
          </w:p>
        </w:tc>
      </w:tr>
      <w:tr w:rsidR="00677216" w:rsidRPr="007716F8" w:rsidTr="00814E4E">
        <w:trPr>
          <w:gridAfter w:val="1"/>
          <w:wAfter w:w="851" w:type="dxa"/>
          <w:trHeight w:val="300"/>
        </w:trPr>
        <w:tc>
          <w:tcPr>
            <w:tcW w:w="851" w:type="dxa"/>
            <w:noWrap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  <w:r w:rsidRPr="007716F8">
              <w:rPr>
                <w:rFonts w:ascii="Arial" w:hAnsi="Arial" w:cs="Arial"/>
                <w:lang w:val="hr-HR"/>
              </w:rPr>
              <w:t>dana:</w:t>
            </w:r>
          </w:p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gridAfter w:val="1"/>
          <w:wAfter w:w="851" w:type="dxa"/>
          <w:trHeight w:val="300"/>
        </w:trPr>
        <w:tc>
          <w:tcPr>
            <w:tcW w:w="851" w:type="dxa"/>
            <w:noWrap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7216" w:rsidRPr="007716F8" w:rsidRDefault="00677216" w:rsidP="00814E4E">
            <w:pPr>
              <w:spacing w:after="0" w:line="240" w:lineRule="auto"/>
              <w:rPr>
                <w:rFonts w:ascii="Arial" w:hAnsi="Arial" w:cs="Arial"/>
                <w:lang w:val="hr-HR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77216" w:rsidRPr="007716F8" w:rsidRDefault="00677216" w:rsidP="00814E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trHeight w:val="300"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sz w:val="24"/>
                <w:szCs w:val="24"/>
                <w:lang w:val="hr-HR" w:eastAsia="hr-HR"/>
              </w:rPr>
              <w:t>U prilogu zahtjeva dostavljamo sljedeću dokumentaciju/zaokružiti:</w:t>
            </w:r>
          </w:p>
        </w:tc>
      </w:tr>
      <w:tr w:rsidR="00677216" w:rsidRPr="007716F8" w:rsidTr="00814E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sz w:val="24"/>
                <w:szCs w:val="24"/>
                <w:lang w:val="hr-HR" w:eastAsia="hr-HR"/>
              </w:rPr>
              <w:t>1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Dokaz o izmirenim obavezama za prethodnu godinu ili sporazum o reprogramiranju duga kod Porezne uprave Federacije BiH (svi podnosioci)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sz w:val="24"/>
                <w:szCs w:val="24"/>
                <w:lang w:val="hr-HR" w:eastAsia="hr-HR"/>
              </w:rPr>
              <w:t>2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 xml:space="preserve">Dokaz o izmirenim obavezama za prethodnu godinu ili sporazum o reprogramiranju duga kod Uprave za indirektno oporezivanje BiH (samo </w:t>
            </w:r>
            <w:proofErr w:type="spellStart"/>
            <w:r w:rsidRPr="007716F8">
              <w:rPr>
                <w:rFonts w:ascii="Arial" w:hAnsi="Arial" w:cs="Arial"/>
                <w:sz w:val="20"/>
                <w:szCs w:val="20"/>
                <w:lang w:val="hr-HR" w:eastAsia="hr-HR"/>
              </w:rPr>
              <w:t>registrovani</w:t>
            </w:r>
            <w:proofErr w:type="spellEnd"/>
            <w:r w:rsidRPr="007716F8">
              <w:rPr>
                <w:rFonts w:ascii="Arial" w:hAnsi="Arial" w:cs="Arial"/>
                <w:lang w:val="hr-HR" w:eastAsia="hr-HR"/>
              </w:rPr>
              <w:t xml:space="preserve"> obveznici PDV-a).</w:t>
            </w:r>
          </w:p>
        </w:tc>
      </w:tr>
      <w:tr w:rsidR="00677216" w:rsidRPr="007716F8" w:rsidTr="00814E4E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sz w:val="24"/>
                <w:szCs w:val="24"/>
                <w:lang w:val="hr-HR" w:eastAsia="hr-HR"/>
              </w:rPr>
              <w:t>3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Dokaz o uplati federalne upravne takse ili taksene marke na iznos od 20,00 KM.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</w:p>
        </w:tc>
      </w:tr>
      <w:tr w:rsidR="00677216" w:rsidRPr="007716F8" w:rsidTr="00814E4E">
        <w:trPr>
          <w:trHeight w:val="1170"/>
        </w:trPr>
        <w:tc>
          <w:tcPr>
            <w:tcW w:w="10320" w:type="dxa"/>
            <w:gridSpan w:val="1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677216" w:rsidRPr="007716F8" w:rsidRDefault="00677216" w:rsidP="00814E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 w:eastAsia="hr-HR"/>
              </w:rPr>
            </w:pPr>
            <w:r w:rsidRPr="007716F8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Potvrđujemo da su podaci dati u zahtjevu za podršku i pratećoj dokumentaciji </w:t>
            </w:r>
            <w:proofErr w:type="spellStart"/>
            <w:r w:rsidRPr="007716F8">
              <w:rPr>
                <w:rFonts w:ascii="Arial" w:hAnsi="Arial" w:cs="Arial"/>
                <w:sz w:val="24"/>
                <w:szCs w:val="24"/>
                <w:lang w:val="hr-HR" w:eastAsia="hr-HR"/>
              </w:rPr>
              <w:t>tačni</w:t>
            </w:r>
            <w:proofErr w:type="spellEnd"/>
            <w:r w:rsidRPr="007716F8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, te dopuštamo njihovu provjeru. Dopuštamo </w:t>
            </w:r>
            <w:r>
              <w:rPr>
                <w:rFonts w:ascii="Arial" w:hAnsi="Arial" w:cs="Arial"/>
                <w:sz w:val="24"/>
                <w:szCs w:val="24"/>
                <w:lang w:val="hr-HR" w:eastAsia="hr-HR"/>
              </w:rPr>
              <w:t>upotrebu</w:t>
            </w:r>
            <w:r w:rsidRPr="007716F8">
              <w:rPr>
                <w:rFonts w:ascii="Arial" w:hAnsi="Arial" w:cs="Arial"/>
                <w:sz w:val="24"/>
                <w:szCs w:val="24"/>
                <w:lang w:val="hr-HR" w:eastAsia="hr-HR"/>
              </w:rPr>
              <w:t xml:space="preserve"> svih traženih podataka tokom obrade zahtjeva za podršku i procesa plaćanja.</w:t>
            </w:r>
          </w:p>
        </w:tc>
      </w:tr>
    </w:tbl>
    <w:p w:rsidR="00E67CF3" w:rsidRPr="00677216" w:rsidRDefault="00E67CF3" w:rsidP="00677216">
      <w:pPr>
        <w:rPr>
          <w:lang w:val="hr-HR"/>
        </w:rPr>
      </w:pPr>
    </w:p>
    <w:sectPr w:rsidR="00E67CF3" w:rsidRPr="00677216" w:rsidSect="00EB33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2C4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267CF1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51"/>
    <w:rsid w:val="00182953"/>
    <w:rsid w:val="00252F6B"/>
    <w:rsid w:val="002F3B51"/>
    <w:rsid w:val="00413E7E"/>
    <w:rsid w:val="0045747D"/>
    <w:rsid w:val="004E2EBC"/>
    <w:rsid w:val="005E1AF1"/>
    <w:rsid w:val="00677216"/>
    <w:rsid w:val="007119EA"/>
    <w:rsid w:val="00A54D4E"/>
    <w:rsid w:val="00AF57E6"/>
    <w:rsid w:val="00B543BF"/>
    <w:rsid w:val="00D02E7F"/>
    <w:rsid w:val="00D53DD0"/>
    <w:rsid w:val="00D632AE"/>
    <w:rsid w:val="00D66AF7"/>
    <w:rsid w:val="00E67CF3"/>
    <w:rsid w:val="00EB3351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D10DA-5799-4171-9E4F-C4611DE2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216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2021-04-01T08:43:00Z</dcterms:created>
  <dcterms:modified xsi:type="dcterms:W3CDTF">2021-09-06T11:13:00Z</dcterms:modified>
</cp:coreProperties>
</file>